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2" w:rsidRPr="00431462" w:rsidRDefault="00431462" w:rsidP="0043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4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1462" w:rsidRPr="00431462" w:rsidRDefault="00431462" w:rsidP="0043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46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1462" w:rsidRPr="00431462" w:rsidRDefault="00431462" w:rsidP="0043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462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C16F6D" w:rsidRPr="00431462" w:rsidRDefault="00C16F6D" w:rsidP="004314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                                                   «АНДРЕЕВСКОЕ СЕЛЬКОЕ ПОСЕЛЕНИЕ»</w:t>
      </w:r>
    </w:p>
    <w:p w:rsidR="00431462" w:rsidRPr="00431462" w:rsidRDefault="00431462" w:rsidP="0043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46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16F6D">
        <w:rPr>
          <w:rFonts w:ascii="Times New Roman" w:hAnsi="Times New Roman" w:cs="Times New Roman"/>
          <w:sz w:val="28"/>
          <w:szCs w:val="28"/>
        </w:rPr>
        <w:t>АНДРЕЕВСКОГО</w:t>
      </w:r>
      <w:r w:rsidRPr="004314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1462" w:rsidRDefault="00431462" w:rsidP="002053F6">
      <w:pPr>
        <w:pStyle w:val="a4"/>
        <w:jc w:val="center"/>
        <w:rPr>
          <w:rStyle w:val="a3"/>
          <w:color w:val="3C3C3C"/>
          <w:sz w:val="28"/>
          <w:szCs w:val="28"/>
        </w:rPr>
      </w:pPr>
    </w:p>
    <w:p w:rsidR="002053F6" w:rsidRPr="002053F6" w:rsidRDefault="002053F6" w:rsidP="002053F6">
      <w:pPr>
        <w:pStyle w:val="a4"/>
        <w:jc w:val="center"/>
        <w:rPr>
          <w:color w:val="3C3C3C"/>
          <w:sz w:val="28"/>
          <w:szCs w:val="28"/>
        </w:rPr>
      </w:pPr>
      <w:r w:rsidRPr="002053F6">
        <w:rPr>
          <w:rStyle w:val="a3"/>
          <w:color w:val="3C3C3C"/>
          <w:sz w:val="28"/>
          <w:szCs w:val="28"/>
        </w:rPr>
        <w:t xml:space="preserve">РЕШЕНИЕ </w:t>
      </w:r>
    </w:p>
    <w:p w:rsidR="002053F6" w:rsidRDefault="002053F6" w:rsidP="002053F6">
      <w:pPr>
        <w:pStyle w:val="a4"/>
        <w:jc w:val="center"/>
        <w:rPr>
          <w:rStyle w:val="a3"/>
          <w:color w:val="3C3C3C"/>
          <w:sz w:val="28"/>
          <w:szCs w:val="28"/>
        </w:rPr>
      </w:pPr>
      <w:r w:rsidRPr="002053F6">
        <w:rPr>
          <w:rStyle w:val="a3"/>
          <w:color w:val="3C3C3C"/>
          <w:sz w:val="28"/>
          <w:szCs w:val="28"/>
        </w:rPr>
        <w:t>«</w:t>
      </w:r>
      <w:r w:rsidR="002548CF">
        <w:rPr>
          <w:rStyle w:val="a3"/>
          <w:color w:val="3C3C3C"/>
          <w:sz w:val="28"/>
          <w:szCs w:val="28"/>
        </w:rPr>
        <w:t>17</w:t>
      </w:r>
      <w:r w:rsidRPr="004E29AE">
        <w:rPr>
          <w:rStyle w:val="a3"/>
          <w:color w:val="3C3C3C"/>
          <w:sz w:val="28"/>
          <w:szCs w:val="28"/>
        </w:rPr>
        <w:t xml:space="preserve">» </w:t>
      </w:r>
      <w:r w:rsidR="002548CF">
        <w:rPr>
          <w:rStyle w:val="a3"/>
          <w:color w:val="3C3C3C"/>
          <w:sz w:val="28"/>
          <w:szCs w:val="28"/>
        </w:rPr>
        <w:t>января 2019</w:t>
      </w:r>
      <w:r w:rsidRPr="002053F6">
        <w:rPr>
          <w:rStyle w:val="a3"/>
          <w:color w:val="3C3C3C"/>
          <w:sz w:val="28"/>
          <w:szCs w:val="28"/>
        </w:rPr>
        <w:t xml:space="preserve"> года</w:t>
      </w:r>
      <w:r>
        <w:rPr>
          <w:rStyle w:val="a3"/>
          <w:color w:val="3C3C3C"/>
          <w:sz w:val="28"/>
          <w:szCs w:val="28"/>
        </w:rPr>
        <w:t xml:space="preserve">                                                            </w:t>
      </w:r>
      <w:r w:rsidR="007D2844">
        <w:rPr>
          <w:rStyle w:val="a3"/>
          <w:color w:val="3C3C3C"/>
          <w:sz w:val="28"/>
          <w:szCs w:val="28"/>
        </w:rPr>
        <w:t xml:space="preserve">№ </w:t>
      </w:r>
      <w:r w:rsidR="002548CF">
        <w:rPr>
          <w:rStyle w:val="a3"/>
          <w:color w:val="3C3C3C"/>
          <w:sz w:val="28"/>
          <w:szCs w:val="28"/>
        </w:rPr>
        <w:t>67</w:t>
      </w:r>
    </w:p>
    <w:p w:rsidR="002053F6" w:rsidRPr="002053F6" w:rsidRDefault="002053F6" w:rsidP="002053F6">
      <w:pPr>
        <w:pStyle w:val="a4"/>
        <w:jc w:val="center"/>
        <w:rPr>
          <w:color w:val="3C3C3C"/>
          <w:sz w:val="28"/>
          <w:szCs w:val="28"/>
        </w:rPr>
      </w:pPr>
    </w:p>
    <w:p w:rsidR="002053F6" w:rsidRPr="002053F6" w:rsidRDefault="002053F6" w:rsidP="002053F6">
      <w:pPr>
        <w:pStyle w:val="a4"/>
        <w:jc w:val="center"/>
        <w:rPr>
          <w:color w:val="3C3C3C"/>
          <w:sz w:val="28"/>
          <w:szCs w:val="28"/>
        </w:rPr>
      </w:pPr>
      <w:r w:rsidRPr="002053F6">
        <w:rPr>
          <w:rStyle w:val="a3"/>
          <w:color w:val="3C3C3C"/>
          <w:sz w:val="28"/>
          <w:szCs w:val="28"/>
        </w:rPr>
        <w:t xml:space="preserve">Об утверждении Положения «О предоставлении отпусков Главе Администрации </w:t>
      </w:r>
      <w:r w:rsidR="00C16F6D">
        <w:rPr>
          <w:rStyle w:val="a3"/>
          <w:color w:val="3C3C3C"/>
          <w:sz w:val="28"/>
          <w:szCs w:val="28"/>
        </w:rPr>
        <w:t>Андреевского</w:t>
      </w:r>
      <w:r w:rsidRPr="002053F6">
        <w:rPr>
          <w:rStyle w:val="a3"/>
          <w:color w:val="3C3C3C"/>
          <w:sz w:val="28"/>
          <w:szCs w:val="28"/>
        </w:rPr>
        <w:t xml:space="preserve"> сельского поселения, муниципальным служащим Администрации </w:t>
      </w:r>
      <w:r w:rsidR="00C16F6D">
        <w:rPr>
          <w:rStyle w:val="a3"/>
          <w:color w:val="3C3C3C"/>
          <w:sz w:val="28"/>
          <w:szCs w:val="28"/>
        </w:rPr>
        <w:t>Андреевского</w:t>
      </w:r>
      <w:r w:rsidRPr="002053F6">
        <w:rPr>
          <w:rStyle w:val="a3"/>
          <w:color w:val="3C3C3C"/>
          <w:sz w:val="28"/>
          <w:szCs w:val="28"/>
        </w:rPr>
        <w:t xml:space="preserve"> сельского поселения, работникам, осуществляющим техническое обеспечение деятельности Администрации, обслуживающему персоналу и водителю легкового автомобиля»</w:t>
      </w:r>
    </w:p>
    <w:p w:rsidR="002053F6" w:rsidRPr="00431462" w:rsidRDefault="002053F6" w:rsidP="002053F6">
      <w:pPr>
        <w:pStyle w:val="a4"/>
        <w:jc w:val="both"/>
        <w:rPr>
          <w:sz w:val="28"/>
          <w:szCs w:val="28"/>
        </w:rPr>
      </w:pPr>
      <w:r w:rsidRPr="00431462">
        <w:rPr>
          <w:sz w:val="28"/>
          <w:szCs w:val="28"/>
        </w:rPr>
        <w:t xml:space="preserve">     </w:t>
      </w:r>
      <w:proofErr w:type="gramStart"/>
      <w:r w:rsidRPr="00431462">
        <w:rPr>
          <w:sz w:val="28"/>
          <w:szCs w:val="28"/>
        </w:rPr>
        <w:t xml:space="preserve">Руководствуясь Федеральным законом от 02.03.2007 г. № 25-ФЗ «О муниципальной службе в Российской Федерации», Областным законом от 09.10.2007г. № 786-ЗС «О муниципальной службе в Ростовской области», Областным Законом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№ 92-ЗС от 03.10.2008г. Собрание депутатов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</w:t>
      </w:r>
      <w:proofErr w:type="gramEnd"/>
    </w:p>
    <w:p w:rsidR="002053F6" w:rsidRPr="00431462" w:rsidRDefault="002548CF" w:rsidP="002548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053F6" w:rsidRPr="00431462">
        <w:rPr>
          <w:sz w:val="28"/>
          <w:szCs w:val="28"/>
        </w:rPr>
        <w:t>РЕШИЛО:</w:t>
      </w:r>
      <w:r w:rsidR="002053F6" w:rsidRPr="00431462">
        <w:rPr>
          <w:sz w:val="28"/>
          <w:szCs w:val="28"/>
        </w:rPr>
        <w:br/>
      </w:r>
      <w:r w:rsidR="002053F6" w:rsidRPr="00431462">
        <w:rPr>
          <w:sz w:val="28"/>
          <w:szCs w:val="28"/>
        </w:rPr>
        <w:br/>
        <w:t xml:space="preserve">          1. Утвердить Положение о предоставлении отпусков Главе Администрации </w:t>
      </w:r>
      <w:r w:rsidR="00C16F6D">
        <w:rPr>
          <w:sz w:val="28"/>
          <w:szCs w:val="28"/>
        </w:rPr>
        <w:t>Андреевского</w:t>
      </w:r>
      <w:r w:rsidR="002053F6" w:rsidRPr="00431462">
        <w:rPr>
          <w:sz w:val="28"/>
          <w:szCs w:val="28"/>
        </w:rPr>
        <w:t xml:space="preserve"> сельского поселения, муниципальным служащим Администрации </w:t>
      </w:r>
      <w:r w:rsidR="00C16F6D">
        <w:rPr>
          <w:sz w:val="28"/>
          <w:szCs w:val="28"/>
        </w:rPr>
        <w:t>Андреевского</w:t>
      </w:r>
      <w:r w:rsidR="002053F6" w:rsidRPr="00431462">
        <w:rPr>
          <w:sz w:val="28"/>
          <w:szCs w:val="28"/>
        </w:rPr>
        <w:t xml:space="preserve"> сельского поселения, работникам, осуществляющим техническое обеспечение деятельности Администрации, обслуживающему персоналу и водителю легкового автомобиля согласно при</w:t>
      </w:r>
      <w:r w:rsidR="00431462" w:rsidRPr="00431462">
        <w:rPr>
          <w:sz w:val="28"/>
          <w:szCs w:val="28"/>
        </w:rPr>
        <w:t>ложению</w:t>
      </w:r>
      <w:r w:rsidR="003578C1">
        <w:rPr>
          <w:sz w:val="28"/>
          <w:szCs w:val="28"/>
        </w:rPr>
        <w:t> </w:t>
      </w:r>
      <w:r w:rsidR="00431462" w:rsidRPr="00431462">
        <w:rPr>
          <w:sz w:val="28"/>
          <w:szCs w:val="28"/>
        </w:rPr>
        <w:t>1</w:t>
      </w:r>
      <w:r w:rsidR="003578C1">
        <w:rPr>
          <w:sz w:val="28"/>
          <w:szCs w:val="28"/>
        </w:rPr>
        <w:t> </w:t>
      </w:r>
      <w:r w:rsidR="00431462" w:rsidRPr="00431462">
        <w:rPr>
          <w:sz w:val="28"/>
          <w:szCs w:val="28"/>
        </w:rPr>
        <w:t>к</w:t>
      </w:r>
      <w:r w:rsidR="003578C1">
        <w:rPr>
          <w:sz w:val="28"/>
          <w:szCs w:val="28"/>
        </w:rPr>
        <w:t> </w:t>
      </w:r>
      <w:r w:rsidR="00431462" w:rsidRPr="00431462">
        <w:rPr>
          <w:sz w:val="28"/>
          <w:szCs w:val="28"/>
        </w:rPr>
        <w:t>настоящему</w:t>
      </w:r>
      <w:r w:rsidR="003578C1">
        <w:rPr>
          <w:sz w:val="28"/>
          <w:szCs w:val="28"/>
        </w:rPr>
        <w:t> </w:t>
      </w:r>
      <w:r w:rsidR="00431462" w:rsidRPr="00431462">
        <w:rPr>
          <w:sz w:val="28"/>
          <w:szCs w:val="28"/>
        </w:rPr>
        <w:t>решению.</w:t>
      </w:r>
      <w:r w:rsidR="002053F6" w:rsidRPr="00431462">
        <w:rPr>
          <w:sz w:val="28"/>
          <w:szCs w:val="28"/>
        </w:rPr>
        <w:br/>
        <w:t xml:space="preserve">       </w:t>
      </w:r>
      <w:r w:rsidR="00E96951">
        <w:rPr>
          <w:sz w:val="28"/>
          <w:szCs w:val="28"/>
        </w:rPr>
        <w:t xml:space="preserve"> </w:t>
      </w:r>
      <w:r w:rsidR="002053F6" w:rsidRPr="00431462">
        <w:rPr>
          <w:sz w:val="28"/>
          <w:szCs w:val="28"/>
        </w:rPr>
        <w:t xml:space="preserve"> </w:t>
      </w:r>
      <w:r w:rsidR="00431462" w:rsidRPr="00431462">
        <w:rPr>
          <w:sz w:val="28"/>
          <w:szCs w:val="28"/>
        </w:rPr>
        <w:t>2</w:t>
      </w:r>
      <w:r w:rsidR="002053F6" w:rsidRPr="00431462">
        <w:rPr>
          <w:sz w:val="28"/>
          <w:szCs w:val="28"/>
        </w:rPr>
        <w:t xml:space="preserve">. Решение вступает в силу со дня </w:t>
      </w:r>
      <w:r w:rsidR="00E96951">
        <w:rPr>
          <w:sz w:val="28"/>
          <w:szCs w:val="28"/>
        </w:rPr>
        <w:t xml:space="preserve">его официального опубликования </w:t>
      </w:r>
      <w:r w:rsidR="002053F6" w:rsidRPr="00431462">
        <w:rPr>
          <w:sz w:val="28"/>
          <w:szCs w:val="28"/>
        </w:rPr>
        <w:t>.</w:t>
      </w:r>
      <w:r w:rsidR="002053F6" w:rsidRPr="00431462">
        <w:rPr>
          <w:sz w:val="28"/>
          <w:szCs w:val="28"/>
        </w:rPr>
        <w:br/>
        <w:t xml:space="preserve">         </w:t>
      </w:r>
      <w:r w:rsidR="00431462" w:rsidRPr="00431462">
        <w:rPr>
          <w:sz w:val="28"/>
          <w:szCs w:val="28"/>
        </w:rPr>
        <w:t>3</w:t>
      </w:r>
      <w:r w:rsidR="002053F6" w:rsidRPr="00431462">
        <w:rPr>
          <w:sz w:val="28"/>
          <w:szCs w:val="28"/>
        </w:rPr>
        <w:t xml:space="preserve">. </w:t>
      </w:r>
      <w:proofErr w:type="gramStart"/>
      <w:r w:rsidR="002053F6" w:rsidRPr="00431462">
        <w:rPr>
          <w:sz w:val="28"/>
          <w:szCs w:val="28"/>
        </w:rPr>
        <w:t>Контроль за</w:t>
      </w:r>
      <w:proofErr w:type="gramEnd"/>
      <w:r w:rsidR="002053F6" w:rsidRPr="00431462">
        <w:rPr>
          <w:sz w:val="28"/>
          <w:szCs w:val="28"/>
        </w:rPr>
        <w:t xml:space="preserve"> исполнением настоящего решения </w:t>
      </w:r>
      <w:r w:rsidR="00431462" w:rsidRPr="00431462">
        <w:rPr>
          <w:sz w:val="28"/>
          <w:szCs w:val="28"/>
        </w:rPr>
        <w:t>оставляю за собой.</w:t>
      </w:r>
    </w:p>
    <w:p w:rsidR="002548CF" w:rsidRDefault="002548CF" w:rsidP="00431462">
      <w:pPr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</w:rPr>
      </w:pPr>
    </w:p>
    <w:p w:rsidR="002548CF" w:rsidRDefault="002548CF" w:rsidP="00431462">
      <w:pPr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</w:rPr>
      </w:pPr>
    </w:p>
    <w:p w:rsidR="00431462" w:rsidRPr="00431462" w:rsidRDefault="002053F6" w:rsidP="0043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F6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31462" w:rsidRPr="00431462">
        <w:rPr>
          <w:rFonts w:ascii="Times New Roman" w:hAnsi="Times New Roman" w:cs="Times New Roman"/>
          <w:sz w:val="28"/>
          <w:szCs w:val="28"/>
        </w:rPr>
        <w:t>Председатель    Собрания   депутатов –</w:t>
      </w:r>
    </w:p>
    <w:p w:rsidR="00431462" w:rsidRPr="00431462" w:rsidRDefault="00431462" w:rsidP="0043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6F6D">
        <w:rPr>
          <w:rFonts w:ascii="Times New Roman" w:hAnsi="Times New Roman" w:cs="Times New Roman"/>
          <w:sz w:val="28"/>
          <w:szCs w:val="28"/>
        </w:rPr>
        <w:t>Андреевского</w:t>
      </w:r>
      <w:r w:rsidRPr="0043146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 w:rsidR="00C16F6D">
        <w:rPr>
          <w:rFonts w:ascii="Times New Roman" w:hAnsi="Times New Roman" w:cs="Times New Roman"/>
          <w:sz w:val="28"/>
          <w:szCs w:val="28"/>
        </w:rPr>
        <w:t>С.Н.Миняйло</w:t>
      </w:r>
      <w:proofErr w:type="spellEnd"/>
    </w:p>
    <w:p w:rsidR="00431462" w:rsidRDefault="00431462" w:rsidP="00431462">
      <w:pPr>
        <w:pStyle w:val="a4"/>
        <w:jc w:val="both"/>
        <w:rPr>
          <w:color w:val="3C3C3C"/>
          <w:sz w:val="28"/>
          <w:szCs w:val="28"/>
        </w:rPr>
      </w:pPr>
    </w:p>
    <w:p w:rsidR="002053F6" w:rsidRPr="00431462" w:rsidRDefault="002053F6" w:rsidP="002053F6">
      <w:pPr>
        <w:pStyle w:val="a4"/>
        <w:jc w:val="right"/>
        <w:rPr>
          <w:sz w:val="28"/>
          <w:szCs w:val="28"/>
        </w:rPr>
      </w:pPr>
      <w:r w:rsidRPr="00431462">
        <w:rPr>
          <w:sz w:val="28"/>
          <w:szCs w:val="28"/>
        </w:rPr>
        <w:lastRenderedPageBreak/>
        <w:t>Приложение № 1</w:t>
      </w:r>
      <w:r w:rsidRPr="00431462">
        <w:rPr>
          <w:sz w:val="28"/>
          <w:szCs w:val="28"/>
        </w:rPr>
        <w:br/>
        <w:t xml:space="preserve">к решению Собрания депутатов </w:t>
      </w:r>
      <w:r w:rsidRPr="00431462">
        <w:rPr>
          <w:sz w:val="28"/>
          <w:szCs w:val="28"/>
        </w:rPr>
        <w:br/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</w:t>
      </w:r>
      <w:r w:rsidRPr="00431462">
        <w:rPr>
          <w:sz w:val="28"/>
          <w:szCs w:val="28"/>
        </w:rPr>
        <w:br/>
        <w:t xml:space="preserve">№ </w:t>
      </w:r>
      <w:r w:rsidR="002548CF">
        <w:rPr>
          <w:sz w:val="28"/>
          <w:szCs w:val="28"/>
        </w:rPr>
        <w:t xml:space="preserve"> 67 </w:t>
      </w:r>
      <w:r w:rsidRPr="004E29AE">
        <w:rPr>
          <w:sz w:val="28"/>
          <w:szCs w:val="28"/>
        </w:rPr>
        <w:t>от 1</w:t>
      </w:r>
      <w:r w:rsidR="002548CF">
        <w:rPr>
          <w:sz w:val="28"/>
          <w:szCs w:val="28"/>
        </w:rPr>
        <w:t>7</w:t>
      </w:r>
      <w:r w:rsidRPr="004E29AE">
        <w:rPr>
          <w:sz w:val="28"/>
          <w:szCs w:val="28"/>
        </w:rPr>
        <w:t>.0</w:t>
      </w:r>
      <w:r w:rsidR="002548CF">
        <w:rPr>
          <w:sz w:val="28"/>
          <w:szCs w:val="28"/>
        </w:rPr>
        <w:t>1.2019</w:t>
      </w:r>
      <w:r w:rsidRPr="004E29AE">
        <w:rPr>
          <w:sz w:val="28"/>
          <w:szCs w:val="28"/>
        </w:rPr>
        <w:t xml:space="preserve"> г.</w:t>
      </w:r>
    </w:p>
    <w:p w:rsidR="002053F6" w:rsidRPr="00431462" w:rsidRDefault="002053F6" w:rsidP="002053F6">
      <w:pPr>
        <w:pStyle w:val="a4"/>
        <w:jc w:val="center"/>
        <w:rPr>
          <w:sz w:val="28"/>
          <w:szCs w:val="28"/>
        </w:rPr>
      </w:pPr>
      <w:r w:rsidRPr="00431462">
        <w:rPr>
          <w:sz w:val="28"/>
          <w:szCs w:val="28"/>
        </w:rPr>
        <w:br/>
      </w:r>
      <w:r w:rsidRPr="00431462">
        <w:rPr>
          <w:rStyle w:val="a3"/>
          <w:sz w:val="28"/>
          <w:szCs w:val="28"/>
        </w:rPr>
        <w:t>ПОЛОЖЕНИЕ</w:t>
      </w:r>
      <w:bookmarkStart w:id="0" w:name="_GoBack"/>
      <w:bookmarkEnd w:id="0"/>
      <w:r w:rsidRPr="00431462">
        <w:rPr>
          <w:sz w:val="28"/>
          <w:szCs w:val="28"/>
        </w:rPr>
        <w:br/>
      </w:r>
      <w:r w:rsidRPr="00431462">
        <w:rPr>
          <w:rStyle w:val="a3"/>
          <w:sz w:val="28"/>
          <w:szCs w:val="28"/>
        </w:rPr>
        <w:t xml:space="preserve">о предоставлении отпусков муниципальным служащим Администрации </w:t>
      </w:r>
      <w:r w:rsidR="00C16F6D">
        <w:rPr>
          <w:rStyle w:val="a3"/>
          <w:sz w:val="28"/>
          <w:szCs w:val="28"/>
        </w:rPr>
        <w:t>Андреевского</w:t>
      </w:r>
      <w:r w:rsidRPr="00431462">
        <w:rPr>
          <w:rStyle w:val="a3"/>
          <w:sz w:val="28"/>
          <w:szCs w:val="28"/>
        </w:rPr>
        <w:t xml:space="preserve"> сельского поселения, работникам, осуществляющим техническое обеспечение деятельности Администрации, обслуживающему персоналу и водителю легкового автомобиля</w:t>
      </w:r>
    </w:p>
    <w:p w:rsidR="002053F6" w:rsidRPr="00431462" w:rsidRDefault="002053F6" w:rsidP="002053F6">
      <w:pPr>
        <w:pStyle w:val="a4"/>
        <w:jc w:val="both"/>
        <w:rPr>
          <w:sz w:val="28"/>
          <w:szCs w:val="28"/>
        </w:rPr>
      </w:pPr>
      <w:r w:rsidRPr="00431462">
        <w:rPr>
          <w:sz w:val="28"/>
          <w:szCs w:val="28"/>
        </w:rPr>
        <w:t xml:space="preserve">           1. Главе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 и муниципальным служащим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Pr="00431462">
        <w:rPr>
          <w:sz w:val="28"/>
          <w:szCs w:val="28"/>
        </w:rPr>
        <w:br/>
        <w:t xml:space="preserve">          2. Ежегодный оплачиваемый отпуск Главы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 и муниципальных служащих состоит из основного оплачиваемого отпуска и дополнительного оплачиваемого отпуска.</w:t>
      </w:r>
      <w:r w:rsidRPr="00431462">
        <w:rPr>
          <w:sz w:val="28"/>
          <w:szCs w:val="28"/>
        </w:rPr>
        <w:br/>
        <w:t xml:space="preserve">          3. Ежегодный основной оплачиваемый отпуск предоставляется Главе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 и муниципальным служащим продолжительностью 30 календарных дней.</w:t>
      </w:r>
      <w:r w:rsidRPr="00431462">
        <w:rPr>
          <w:sz w:val="28"/>
          <w:szCs w:val="28"/>
        </w:rPr>
        <w:br/>
        <w:t xml:space="preserve">          4. Ежегодный дополнительный оплачиваемый отпуск предоставляются Главе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 и муниципальным служащим за выслугу лет, ненормированный рабочий день, а также в других случаях, предусмотренных федеральными и областными законами.</w:t>
      </w:r>
      <w:r w:rsidRPr="00431462">
        <w:rPr>
          <w:sz w:val="28"/>
          <w:szCs w:val="28"/>
        </w:rPr>
        <w:br/>
        <w:t xml:space="preserve">         5. Главе Администрации и муниципальным служащим предоставляется ежегодный дополнительный оплачиваемый отпуск за выслугу лет продолжительностью:</w:t>
      </w:r>
      <w:r w:rsidRPr="00431462">
        <w:rPr>
          <w:sz w:val="28"/>
          <w:szCs w:val="28"/>
        </w:rPr>
        <w:br/>
        <w:t xml:space="preserve">         1) при стаже муниципальной службы от 1 года до 5 лет - 1 календарный день;</w:t>
      </w:r>
      <w:r w:rsidRPr="00431462">
        <w:rPr>
          <w:sz w:val="28"/>
          <w:szCs w:val="28"/>
        </w:rPr>
        <w:br/>
        <w:t xml:space="preserve">        2) при стаже муниципальной службы от 5 до 10 лет - 5 календарных дней;</w:t>
      </w:r>
      <w:r w:rsidRPr="00431462">
        <w:rPr>
          <w:sz w:val="28"/>
          <w:szCs w:val="28"/>
        </w:rPr>
        <w:br/>
        <w:t xml:space="preserve">        3) при стаже муниципальной службы от 10 до 15 лет - 7 календарных дней;</w:t>
      </w:r>
      <w:r w:rsidRPr="00431462">
        <w:rPr>
          <w:sz w:val="28"/>
          <w:szCs w:val="28"/>
        </w:rPr>
        <w:br/>
        <w:t xml:space="preserve">        4) при стаже муниципальной службы 15 лет и более - 10 календарных дней.</w:t>
      </w:r>
      <w:r w:rsidRPr="00431462">
        <w:rPr>
          <w:sz w:val="28"/>
          <w:szCs w:val="28"/>
        </w:rPr>
        <w:br/>
        <w:t xml:space="preserve">        6. Главе Администрации и муниципальным служащ</w:t>
      </w:r>
      <w:r w:rsidR="00431462">
        <w:rPr>
          <w:sz w:val="28"/>
          <w:szCs w:val="28"/>
        </w:rPr>
        <w:t>и</w:t>
      </w:r>
      <w:r w:rsidRPr="00431462">
        <w:rPr>
          <w:sz w:val="28"/>
          <w:szCs w:val="28"/>
        </w:rPr>
        <w:t xml:space="preserve">м, имеющим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 w:rsidRPr="00431462">
        <w:rPr>
          <w:sz w:val="28"/>
          <w:szCs w:val="28"/>
        </w:rPr>
        <w:t>календарных</w:t>
      </w:r>
      <w:proofErr w:type="gramEnd"/>
      <w:r w:rsidRPr="00431462">
        <w:rPr>
          <w:sz w:val="28"/>
          <w:szCs w:val="28"/>
        </w:rPr>
        <w:t xml:space="preserve"> дня.</w:t>
      </w:r>
      <w:r w:rsidRPr="00431462">
        <w:rPr>
          <w:sz w:val="28"/>
          <w:szCs w:val="28"/>
        </w:rPr>
        <w:br/>
      </w:r>
      <w:r w:rsidR="009533AC" w:rsidRPr="00431462">
        <w:rPr>
          <w:sz w:val="28"/>
          <w:szCs w:val="28"/>
        </w:rPr>
        <w:t xml:space="preserve">        </w:t>
      </w:r>
      <w:r w:rsidRPr="00431462">
        <w:rPr>
          <w:sz w:val="28"/>
          <w:szCs w:val="28"/>
        </w:rPr>
        <w:t xml:space="preserve">7. Ежегодный основной оплачиваемый отпуск продолжительностью 28 календарных дней предоставляется работникам, осуществляющим техническое обеспечение деятельности Администрации, обслуживающему </w:t>
      </w:r>
      <w:r w:rsidRPr="00431462">
        <w:rPr>
          <w:sz w:val="28"/>
          <w:szCs w:val="28"/>
        </w:rPr>
        <w:lastRenderedPageBreak/>
        <w:t>персоналу и водителю легкового автомобиля.</w:t>
      </w:r>
      <w:r w:rsidRPr="00431462">
        <w:rPr>
          <w:sz w:val="28"/>
          <w:szCs w:val="28"/>
        </w:rPr>
        <w:br/>
      </w:r>
      <w:r w:rsidR="009533AC" w:rsidRPr="00431462">
        <w:rPr>
          <w:sz w:val="28"/>
          <w:szCs w:val="28"/>
        </w:rPr>
        <w:t xml:space="preserve">       </w:t>
      </w:r>
      <w:r w:rsidRPr="00431462">
        <w:rPr>
          <w:sz w:val="28"/>
          <w:szCs w:val="28"/>
        </w:rPr>
        <w:t xml:space="preserve">8. По соглашению между Главой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 и работниками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 ежегодный оплачиваемый отпуск может быть разделен на части. При этом хотя бы одна из частей отпуска не может быть менее 14 календарных</w:t>
      </w:r>
      <w:r w:rsidR="00F27A63">
        <w:rPr>
          <w:sz w:val="28"/>
          <w:szCs w:val="28"/>
        </w:rPr>
        <w:t> </w:t>
      </w:r>
      <w:r w:rsidR="00431462">
        <w:rPr>
          <w:sz w:val="28"/>
          <w:szCs w:val="28"/>
        </w:rPr>
        <w:t>дней.</w:t>
      </w:r>
      <w:r w:rsidRPr="00431462">
        <w:rPr>
          <w:sz w:val="28"/>
          <w:szCs w:val="28"/>
        </w:rPr>
        <w:br/>
      </w:r>
      <w:r w:rsidR="009533AC" w:rsidRPr="00431462">
        <w:rPr>
          <w:sz w:val="28"/>
          <w:szCs w:val="28"/>
        </w:rPr>
        <w:t xml:space="preserve">        </w:t>
      </w:r>
      <w:r w:rsidRPr="00431462">
        <w:rPr>
          <w:sz w:val="28"/>
          <w:szCs w:val="28"/>
        </w:rPr>
        <w:t>9. Муниципальному служащему по его письменному заявлению решением</w:t>
      </w:r>
      <w:r w:rsidR="002548CF">
        <w:rPr>
          <w:sz w:val="28"/>
          <w:szCs w:val="28"/>
        </w:rPr>
        <w:t xml:space="preserve">  </w:t>
      </w:r>
      <w:r w:rsidRPr="00431462">
        <w:rPr>
          <w:sz w:val="28"/>
          <w:szCs w:val="28"/>
        </w:rPr>
        <w:t xml:space="preserve">Главы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 может предоставляться отпуск без сохранения денежного содержания продолжительностью не более одного года.</w:t>
      </w:r>
      <w:r w:rsidRPr="00431462">
        <w:rPr>
          <w:sz w:val="28"/>
          <w:szCs w:val="28"/>
        </w:rPr>
        <w:br/>
      </w:r>
      <w:r w:rsidR="009533AC" w:rsidRPr="00431462">
        <w:rPr>
          <w:sz w:val="28"/>
          <w:szCs w:val="28"/>
        </w:rPr>
        <w:t xml:space="preserve">        </w:t>
      </w:r>
      <w:r w:rsidRPr="00431462">
        <w:rPr>
          <w:sz w:val="28"/>
          <w:szCs w:val="28"/>
        </w:rPr>
        <w:t xml:space="preserve">8. Главе Администрации </w:t>
      </w:r>
      <w:r w:rsidR="00C16F6D">
        <w:rPr>
          <w:sz w:val="28"/>
          <w:szCs w:val="28"/>
        </w:rPr>
        <w:t>Андреевского</w:t>
      </w:r>
      <w:r w:rsidRPr="00431462">
        <w:rPr>
          <w:sz w:val="28"/>
          <w:szCs w:val="28"/>
        </w:rPr>
        <w:t xml:space="preserve"> сельского поселения, муниципальным служащим, работникам, осуществляющим техническое обеспечение деятельности Администрации, и обслуживающему персоналу предоставляется отпуск без сохранения денежного содержания в случаях, предусмотренных федеральными законами.</w:t>
      </w:r>
    </w:p>
    <w:p w:rsidR="00D8277E" w:rsidRPr="00431462" w:rsidRDefault="00D8277E">
      <w:pPr>
        <w:rPr>
          <w:rFonts w:ascii="Times New Roman" w:hAnsi="Times New Roman" w:cs="Times New Roman"/>
          <w:sz w:val="28"/>
          <w:szCs w:val="28"/>
        </w:rPr>
      </w:pPr>
    </w:p>
    <w:sectPr w:rsidR="00D8277E" w:rsidRPr="00431462" w:rsidSect="00C1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3F6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3847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3AC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D9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3F6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8CF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29F7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578C1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462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2A0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29AE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27BB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84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56C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5E2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3AC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3DE3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A47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6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0CCB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448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6951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A63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2F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3F6"/>
    <w:rPr>
      <w:b/>
      <w:bCs/>
    </w:rPr>
  </w:style>
  <w:style w:type="paragraph" w:styleId="a4">
    <w:name w:val="Normal (Web)"/>
    <w:basedOn w:val="a"/>
    <w:uiPriority w:val="99"/>
    <w:semiHidden/>
    <w:unhideWhenUsed/>
    <w:rsid w:val="002053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3F6"/>
    <w:rPr>
      <w:b/>
      <w:bCs/>
    </w:rPr>
  </w:style>
  <w:style w:type="paragraph" w:styleId="a4">
    <w:name w:val="Normal (Web)"/>
    <w:basedOn w:val="a"/>
    <w:uiPriority w:val="99"/>
    <w:semiHidden/>
    <w:unhideWhenUsed/>
    <w:rsid w:val="002053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2019-03-11T08:09:00Z</cp:lastPrinted>
  <dcterms:created xsi:type="dcterms:W3CDTF">2019-02-21T09:59:00Z</dcterms:created>
  <dcterms:modified xsi:type="dcterms:W3CDTF">2019-03-11T08:09:00Z</dcterms:modified>
</cp:coreProperties>
</file>